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3F4B2">
      <w:pPr>
        <w:pStyle w:val="2"/>
        <w:keepNext w:val="0"/>
        <w:keepLines w:val="0"/>
        <w:widowControl/>
        <w:suppressLineNumbers w:val="0"/>
        <w:rPr>
          <w:color w:val="auto"/>
          <w:sz w:val="28"/>
          <w:szCs w:val="28"/>
        </w:rPr>
      </w:pPr>
      <w:r>
        <w:rPr>
          <w:color w:val="auto"/>
        </w:rPr>
        <w:t>附件二：</w:t>
      </w:r>
      <w:bookmarkStart w:id="0" w:name="_GoBack"/>
      <w:r>
        <w:rPr>
          <w:color w:val="auto"/>
          <w:sz w:val="36"/>
          <w:szCs w:val="36"/>
        </w:rPr>
        <w:t>常用印刷品最高限价清单</w:t>
      </w:r>
      <w:bookmarkEnd w:id="0"/>
    </w:p>
    <w:tbl>
      <w:tblPr>
        <w:tblStyle w:val="3"/>
        <w:tblW w:w="910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83"/>
        <w:gridCol w:w="1008"/>
        <w:gridCol w:w="1151"/>
        <w:gridCol w:w="810"/>
        <w:gridCol w:w="750"/>
        <w:gridCol w:w="1171"/>
        <w:gridCol w:w="1035"/>
      </w:tblGrid>
      <w:tr w14:paraId="22DAA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57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品名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材质/工艺要求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278E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EE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穴位埋线注意事项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双面</w:t>
            </w:r>
          </w:p>
        </w:tc>
      </w:tr>
      <w:tr w14:paraId="6370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BD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义乌市预防健康检查表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250g双胶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C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4色异形压齿</w:t>
            </w:r>
          </w:p>
        </w:tc>
      </w:tr>
      <w:tr w14:paraId="482E0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43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健康体检表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F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451E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5D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测温单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100张/本</w:t>
            </w:r>
          </w:p>
        </w:tc>
      </w:tr>
      <w:tr w14:paraId="7EFC2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EA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稠城街道妇女生殖健康检查个案登记表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E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B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B0D2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05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学生视力发育情况参考表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E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9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D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C8F7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14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红头文件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3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BD0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EA7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狂犬病疫苗和被动免疫制剂使用知情同意书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无碳复写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2联50份100张</w:t>
            </w:r>
          </w:p>
        </w:tc>
      </w:tr>
      <w:tr w14:paraId="4592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03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高压配电房设备巡查记录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带封面100张/本 </w:t>
            </w:r>
          </w:p>
        </w:tc>
      </w:tr>
      <w:tr w14:paraId="6CD4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A8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铜版纸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A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4折页</w:t>
            </w:r>
          </w:p>
        </w:tc>
      </w:tr>
      <w:tr w14:paraId="5C088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65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体检通知单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0.053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3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A46B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33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儿童定期体检贴纸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不干胶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E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彩色</w:t>
            </w:r>
          </w:p>
        </w:tc>
      </w:tr>
      <w:tr w14:paraId="66898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0B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中小学生脊柱弯曲异常筛查知情同意书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3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AD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E5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资产卡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7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C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E34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FB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未病先防中医治未病宣传折页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铜版纸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4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彩色3折页</w:t>
            </w:r>
          </w:p>
        </w:tc>
      </w:tr>
      <w:tr w14:paraId="361A8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A1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中小学生体检通知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0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615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435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老年人认知功能筛查通知书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D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D66C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E4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病案袋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大4K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精牛皮纸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5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异形</w:t>
            </w:r>
          </w:p>
        </w:tc>
      </w:tr>
      <w:tr w14:paraId="60CD9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B7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春季助长贴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铜版纸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彩色双面</w:t>
            </w:r>
          </w:p>
        </w:tc>
      </w:tr>
      <w:tr w14:paraId="0744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F1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重点人群直肠癌筛查知情同意书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3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4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785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CC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儿童健康体检报告查询步骤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70g彩胶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8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9B9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93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中医敷贴注意事项告知书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1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5F18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23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门诊处方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100张/本</w:t>
            </w:r>
          </w:p>
        </w:tc>
      </w:tr>
      <w:tr w14:paraId="4E9A2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B2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电子巡更卡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F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卡片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B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4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0899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87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灭火器检查记录卡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带孔</w:t>
            </w:r>
          </w:p>
        </w:tc>
      </w:tr>
      <w:tr w14:paraId="78FF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CC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会议记录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100张/本胶装 带封面</w:t>
            </w:r>
          </w:p>
        </w:tc>
      </w:tr>
      <w:tr w14:paraId="05B6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93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消火栓检查记录卡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0.25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带孔</w:t>
            </w:r>
          </w:p>
        </w:tc>
      </w:tr>
      <w:tr w14:paraId="11C2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F8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手术室外麻醉小结单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100张/本</w:t>
            </w:r>
          </w:p>
        </w:tc>
      </w:tr>
      <w:tr w14:paraId="611D6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55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孕期保健告知单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E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C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E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968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A3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慢性病随访台账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100张/本胶装带封面</w:t>
            </w:r>
          </w:p>
        </w:tc>
      </w:tr>
      <w:tr w14:paraId="3A42F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48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物理体检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9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AC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4C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中医科治疗处方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100张/本</w:t>
            </w:r>
          </w:p>
        </w:tc>
      </w:tr>
      <w:tr w14:paraId="18EFA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3A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不干胶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不干胶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C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划线</w:t>
            </w:r>
          </w:p>
        </w:tc>
      </w:tr>
      <w:tr w14:paraId="738B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BD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送餐登记本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胶装带封面</w:t>
            </w:r>
          </w:p>
        </w:tc>
      </w:tr>
      <w:tr w14:paraId="576E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05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私密微形折页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铜版纸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异形</w:t>
            </w:r>
          </w:p>
        </w:tc>
      </w:tr>
      <w:tr w14:paraId="1E9AF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49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脊椎侧弯异常筛查知情同意书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57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20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40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中学生体检通知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8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BD0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4C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2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小学生体检通知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5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0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7F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9C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心肺复苏急救培训合格证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D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铜版纸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8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9584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36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高压配电房设备巡查记录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70g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D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100张/本胶装带封面</w:t>
            </w:r>
          </w:p>
        </w:tc>
      </w:tr>
    </w:tbl>
    <w:p w14:paraId="2262A377">
      <w:r>
        <w:rPr>
          <w:color w:val="auto"/>
        </w:rPr>
        <w:t>注：本清单为常用</w:t>
      </w:r>
      <w:r>
        <w:rPr>
          <w:rFonts w:hint="eastAsia"/>
          <w:color w:val="auto"/>
          <w:lang w:val="en-US" w:eastAsia="zh-CN"/>
        </w:rPr>
        <w:t>印刷品</w:t>
      </w:r>
      <w:r>
        <w:rPr>
          <w:color w:val="auto"/>
        </w:rPr>
        <w:t>参考目录，实际采购以总务科下单通知为准。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550BB"/>
    <w:rsid w:val="5A75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2026-07-29T01:31:00Z</dcterms:created>
  <dc:creator>Naticao</dc:creator>
  <cp:lastModifiedBy>Naticao</cp:lastModifiedBy>
  <dcterms:modified xsi:type="dcterms:W3CDTF">2026-07-29T01:32:12Z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8E9B31AC0233454F969CA6F964DA326C_11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